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218B" w:rsidRPr="00844C1A" w:rsidRDefault="00CC218B" w:rsidP="00CC218B">
      <w:pPr>
        <w:pStyle w:val="berschrift2"/>
        <w:shd w:val="clear" w:color="auto" w:fill="FFFFFF" w:themeFill="background1"/>
        <w:spacing w:before="0" w:beforeAutospacing="0" w:after="0" w:afterAutospacing="0"/>
        <w:rPr>
          <w:rFonts w:asciiTheme="minorHAnsi" w:eastAsiaTheme="minorEastAsia" w:hAnsiTheme="minorHAnsi" w:cstheme="minorBidi"/>
          <w:b w:val="0"/>
          <w:color w:val="333333"/>
          <w:sz w:val="22"/>
          <w:szCs w:val="22"/>
        </w:rPr>
      </w:pPr>
      <w:r w:rsidRPr="00844C1A">
        <w:rPr>
          <w:rFonts w:asciiTheme="minorHAnsi" w:eastAsiaTheme="minorEastAsia" w:hAnsiTheme="minorHAnsi" w:cstheme="minorBidi"/>
          <w:b w:val="0"/>
          <w:color w:val="333333"/>
          <w:sz w:val="22"/>
          <w:szCs w:val="22"/>
        </w:rPr>
        <w:t xml:space="preserve">Auch in heutiger Zeit gibt es immer wieder Versuche, ideale Orte zu erschaffen, eine Art neues Utopia. </w:t>
      </w:r>
    </w:p>
    <w:p w:rsidR="00CC218B" w:rsidRPr="00844C1A" w:rsidRDefault="00CC218B" w:rsidP="00CC218B">
      <w:pPr>
        <w:pStyle w:val="berschrift2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rPr>
          <w:rFonts w:asciiTheme="minorHAnsi" w:eastAsiaTheme="minorEastAsia" w:hAnsiTheme="minorHAnsi" w:cstheme="minorBidi"/>
          <w:b w:val="0"/>
          <w:color w:val="333333"/>
          <w:sz w:val="22"/>
          <w:szCs w:val="22"/>
        </w:rPr>
      </w:pPr>
      <w:r w:rsidRPr="00844C1A">
        <w:rPr>
          <w:rFonts w:asciiTheme="minorHAnsi" w:eastAsiaTheme="minorEastAsia" w:hAnsiTheme="minorHAnsi" w:cstheme="minorBidi"/>
          <w:b w:val="0"/>
          <w:color w:val="333333"/>
          <w:sz w:val="22"/>
          <w:szCs w:val="22"/>
        </w:rPr>
        <w:t xml:space="preserve">Wie stellen Sie sich einen solchen Ort vor? Beschreiben Sie möglichst ausführlich, fertigen Sie </w:t>
      </w:r>
      <w:proofErr w:type="spellStart"/>
      <w:r w:rsidRPr="00844C1A">
        <w:rPr>
          <w:rFonts w:asciiTheme="minorHAnsi" w:eastAsiaTheme="minorEastAsia" w:hAnsiTheme="minorHAnsi" w:cstheme="minorBidi"/>
          <w:b w:val="0"/>
          <w:color w:val="333333"/>
          <w:sz w:val="22"/>
          <w:szCs w:val="22"/>
        </w:rPr>
        <w:t>evt.</w:t>
      </w:r>
      <w:proofErr w:type="spellEnd"/>
      <w:r w:rsidRPr="00844C1A">
        <w:rPr>
          <w:rFonts w:asciiTheme="minorHAnsi" w:eastAsiaTheme="minorEastAsia" w:hAnsiTheme="minorHAnsi" w:cstheme="minorBidi"/>
          <w:b w:val="0"/>
          <w:color w:val="333333"/>
          <w:sz w:val="22"/>
          <w:szCs w:val="22"/>
        </w:rPr>
        <w:t xml:space="preserve"> eine erklärende Skizze dazu an!</w:t>
      </w:r>
    </w:p>
    <w:p w:rsidR="00CC218B" w:rsidRDefault="00CC218B" w:rsidP="00CF1539">
      <w:pPr>
        <w:pStyle w:val="berschrift2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rPr>
          <w:rFonts w:asciiTheme="minorHAnsi" w:eastAsiaTheme="minorEastAsia" w:hAnsiTheme="minorHAnsi" w:cstheme="minorBidi"/>
          <w:b w:val="0"/>
          <w:color w:val="333333"/>
          <w:sz w:val="22"/>
          <w:szCs w:val="22"/>
        </w:rPr>
      </w:pPr>
      <w:r w:rsidRPr="00844C1A">
        <w:rPr>
          <w:rFonts w:asciiTheme="minorHAnsi" w:eastAsiaTheme="minorEastAsia" w:hAnsiTheme="minorHAnsi" w:cstheme="minorBidi"/>
          <w:b w:val="0"/>
          <w:color w:val="333333"/>
          <w:sz w:val="22"/>
          <w:szCs w:val="22"/>
        </w:rPr>
        <w:t xml:space="preserve">Das Internet weckte Hoffnungen, ein solcher idealer Ort werden zu können. In jüngster Zeit häuft sich jedoch die Kritik </w:t>
      </w:r>
      <w:r w:rsidR="00CF1539">
        <w:rPr>
          <w:rFonts w:asciiTheme="minorHAnsi" w:eastAsiaTheme="minorEastAsia" w:hAnsiTheme="minorHAnsi" w:cstheme="minorBidi"/>
          <w:b w:val="0"/>
          <w:color w:val="333333"/>
          <w:sz w:val="22"/>
          <w:szCs w:val="22"/>
        </w:rPr>
        <w:t xml:space="preserve">selbst </w:t>
      </w:r>
      <w:r w:rsidRPr="00844C1A">
        <w:rPr>
          <w:rFonts w:asciiTheme="minorHAnsi" w:eastAsiaTheme="minorEastAsia" w:hAnsiTheme="minorHAnsi" w:cstheme="minorBidi"/>
          <w:b w:val="0"/>
          <w:color w:val="333333"/>
          <w:sz w:val="22"/>
          <w:szCs w:val="22"/>
        </w:rPr>
        <w:t xml:space="preserve">der Internet-Pioniere. </w:t>
      </w:r>
      <w:r w:rsidR="00CF1539">
        <w:rPr>
          <w:rFonts w:asciiTheme="minorHAnsi" w:eastAsiaTheme="minorEastAsia" w:hAnsiTheme="minorHAnsi" w:cstheme="minorBidi"/>
          <w:b w:val="0"/>
          <w:color w:val="333333"/>
          <w:sz w:val="22"/>
          <w:szCs w:val="22"/>
        </w:rPr>
        <w:t xml:space="preserve">Recherchieren Sie, welche Erwartungen an das Internet gestellt und weshalb diese enttäuscht wurden. Vergleichen Sie Ihre Ergebnisse mit der Sage von Atlantis. </w:t>
      </w:r>
    </w:p>
    <w:p w:rsidR="00CF1539" w:rsidRPr="00CF1539" w:rsidRDefault="00CF1539" w:rsidP="00CF1539">
      <w:pPr>
        <w:pStyle w:val="berschrift2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rPr>
          <w:rFonts w:asciiTheme="minorHAnsi" w:eastAsiaTheme="minorEastAsia" w:hAnsiTheme="minorHAnsi" w:cstheme="minorBidi"/>
          <w:b w:val="0"/>
          <w:color w:val="333333"/>
          <w:sz w:val="22"/>
          <w:szCs w:val="22"/>
        </w:rPr>
      </w:pPr>
      <w:r>
        <w:rPr>
          <w:rFonts w:asciiTheme="minorHAnsi" w:eastAsiaTheme="minorEastAsia" w:hAnsiTheme="minorHAnsi" w:cstheme="minorBidi"/>
          <w:b w:val="0"/>
          <w:color w:val="333333"/>
          <w:sz w:val="22"/>
          <w:szCs w:val="22"/>
        </w:rPr>
        <w:t>Erörtern Sie die Frage, ob jede Form von Utopie nur solange besteht, bis diese mit der Realität konfrontiert wird.</w:t>
      </w:r>
    </w:p>
    <w:p w:rsidR="00CC218B" w:rsidRDefault="00CC218B" w:rsidP="00CC218B"/>
    <w:p w:rsidR="00CC218B" w:rsidRDefault="00CC218B" w:rsidP="00CC218B"/>
    <w:p w:rsidR="00CC218B" w:rsidRDefault="00CC218B" w:rsidP="00CC218B"/>
    <w:p w:rsidR="001B20E3" w:rsidRDefault="00473D2C">
      <w:bookmarkStart w:id="0" w:name="_GoBack"/>
      <w:bookmarkEnd w:id="0"/>
    </w:p>
    <w:sectPr w:rsidR="001B20E3" w:rsidSect="00BC06F7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D2C" w:rsidRDefault="00473D2C" w:rsidP="00CC218B">
      <w:r>
        <w:separator/>
      </w:r>
    </w:p>
  </w:endnote>
  <w:endnote w:type="continuationSeparator" w:id="0">
    <w:p w:rsidR="00473D2C" w:rsidRDefault="00473D2C" w:rsidP="00CC2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D2C" w:rsidRDefault="00473D2C" w:rsidP="00CC218B">
      <w:r>
        <w:separator/>
      </w:r>
    </w:p>
  </w:footnote>
  <w:footnote w:type="continuationSeparator" w:id="0">
    <w:p w:rsidR="00473D2C" w:rsidRDefault="00473D2C" w:rsidP="00CC2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CC218B" w:rsidTr="00475384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CC218B" w:rsidRDefault="00CC218B" w:rsidP="00CC218B">
          <w:pPr>
            <w:pStyle w:val="Kopfzeile"/>
          </w:pPr>
          <w:r>
            <w:rPr>
              <w:rFonts w:cs="Arial"/>
              <w:noProof/>
              <w:color w:val="FFFFFF"/>
              <w:sz w:val="20"/>
            </w:rPr>
            <w:drawing>
              <wp:inline distT="0" distB="0" distL="0" distR="0" wp14:anchorId="3C2ADF95" wp14:editId="53D01E29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AB2FCCD7FE3C4D42ABBCFF46BED44AD2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CC218B" w:rsidRPr="00D93FF2" w:rsidRDefault="00CC218B" w:rsidP="00CC218B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AB2FCCD7FE3C4D42ABBCFF46BED44AD2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CC218B" w:rsidRDefault="00CC218B" w:rsidP="00CC218B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E.T.A. Hoffmann – Der </w:t>
              </w:r>
              <w:proofErr w:type="spellStart"/>
              <w:r>
                <w:rPr>
                  <w:rFonts w:cstheme="minorHAnsi"/>
                  <w:color w:val="FFFFFF"/>
                </w:rPr>
                <w:t>goldne</w:t>
              </w:r>
              <w:proofErr w:type="spellEnd"/>
              <w:r>
                <w:rPr>
                  <w:rFonts w:cstheme="minorHAnsi"/>
                  <w:color w:val="FFFFFF"/>
                </w:rPr>
                <w:t xml:space="preserve"> Topf  </w:t>
              </w:r>
            </w:p>
          </w:tc>
        </w:sdtContent>
      </w:sdt>
    </w:tr>
    <w:tr w:rsidR="00CC218B" w:rsidTr="00475384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A944847B42E60C43B45DE81CAAFB14D1"/>
            </w:placeholder>
            <w:text/>
          </w:sdtPr>
          <w:sdtEndPr/>
          <w:sdtContent>
            <w:p w:rsidR="00CC218B" w:rsidRDefault="00CC218B" w:rsidP="00CC218B">
              <w:r>
                <w:t>Das Phantastische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CC218B" w:rsidRDefault="00CC218B" w:rsidP="00CC218B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:rsidR="00CC218B" w:rsidRDefault="00CC218B" w:rsidP="00CC218B">
          <w:pPr>
            <w:pStyle w:val="Kopfzeile"/>
            <w:jc w:val="right"/>
          </w:pPr>
          <w:r>
            <w:t>Utopie – Dystopie: Das Internet als idealer Ort?</w:t>
          </w:r>
          <w:r w:rsidR="00905E91">
            <w:t xml:space="preserve"> </w:t>
          </w:r>
        </w:p>
      </w:tc>
    </w:tr>
  </w:tbl>
  <w:p w:rsidR="00CC218B" w:rsidRDefault="00CC21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186EEF"/>
    <w:multiLevelType w:val="hybridMultilevel"/>
    <w:tmpl w:val="737A768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086E5C"/>
    <w:multiLevelType w:val="hybridMultilevel"/>
    <w:tmpl w:val="C3E6F82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18B"/>
    <w:rsid w:val="001B0068"/>
    <w:rsid w:val="002D3527"/>
    <w:rsid w:val="00473D2C"/>
    <w:rsid w:val="004B41B9"/>
    <w:rsid w:val="004C2C52"/>
    <w:rsid w:val="00800FE7"/>
    <w:rsid w:val="00905E91"/>
    <w:rsid w:val="00A97476"/>
    <w:rsid w:val="00BC06F7"/>
    <w:rsid w:val="00C2492E"/>
    <w:rsid w:val="00C81D46"/>
    <w:rsid w:val="00CC218B"/>
    <w:rsid w:val="00CF1539"/>
    <w:rsid w:val="00ED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chartTrackingRefBased/>
  <w15:docId w15:val="{665BD7E7-1E3B-6D41-A41A-0E082DB41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CC218B"/>
    <w:rPr>
      <w:rFonts w:eastAsiaTheme="minorEastAsia"/>
      <w:sz w:val="22"/>
      <w:szCs w:val="22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CC218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CC218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C218B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C218B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apple-converted-space">
    <w:name w:val="apple-converted-space"/>
    <w:basedOn w:val="Absatz-Standardschriftart"/>
    <w:rsid w:val="00CC218B"/>
  </w:style>
  <w:style w:type="character" w:customStyle="1" w:styleId="teaserintro-author">
    <w:name w:val="teaserintro-author"/>
    <w:basedOn w:val="Absatz-Standardschriftart"/>
    <w:rsid w:val="00CC218B"/>
  </w:style>
  <w:style w:type="paragraph" w:styleId="StandardWeb">
    <w:name w:val="Normal (Web)"/>
    <w:basedOn w:val="Standard"/>
    <w:uiPriority w:val="99"/>
    <w:semiHidden/>
    <w:unhideWhenUsed/>
    <w:rsid w:val="00CC218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redit">
    <w:name w:val="credit"/>
    <w:basedOn w:val="Absatz-Standardschriftart"/>
    <w:rsid w:val="00CC218B"/>
  </w:style>
  <w:style w:type="paragraph" w:styleId="Kopfzeile">
    <w:name w:val="header"/>
    <w:basedOn w:val="Standard"/>
    <w:link w:val="KopfzeileZchn"/>
    <w:uiPriority w:val="99"/>
    <w:unhideWhenUsed/>
    <w:rsid w:val="00CC218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218B"/>
    <w:rPr>
      <w:rFonts w:eastAsiaTheme="minorEastAsia"/>
      <w:sz w:val="22"/>
      <w:szCs w:val="22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218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218B"/>
    <w:rPr>
      <w:rFonts w:eastAsiaTheme="minorEastAsia"/>
      <w:sz w:val="22"/>
      <w:szCs w:val="22"/>
      <w:lang w:eastAsia="de-DE"/>
    </w:rPr>
  </w:style>
  <w:style w:type="table" w:styleId="Tabellenraster">
    <w:name w:val="Table Grid"/>
    <w:basedOn w:val="NormaleTabelle"/>
    <w:uiPriority w:val="39"/>
    <w:rsid w:val="00CC218B"/>
    <w:rPr>
      <w:rFonts w:eastAsiaTheme="minorEastAsia"/>
      <w:sz w:val="22"/>
      <w:szCs w:val="22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B2FCCD7FE3C4D42ABBCFF46BED44A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8EFF13-9930-074B-97DA-D6903E02BFAE}"/>
      </w:docPartPr>
      <w:docPartBody>
        <w:p w:rsidR="000D4D7A" w:rsidRDefault="000A48A0" w:rsidP="000A48A0">
          <w:pPr>
            <w:pStyle w:val="AB2FCCD7FE3C4D42ABBCFF46BED44AD2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944847B42E60C43B45DE81CAAFB14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8674D6-AF8E-7441-BD7B-C172F68BAB3F}"/>
      </w:docPartPr>
      <w:docPartBody>
        <w:p w:rsidR="000D4D7A" w:rsidRDefault="000A48A0" w:rsidP="000A48A0">
          <w:pPr>
            <w:pStyle w:val="A944847B42E60C43B45DE81CAAFB14D1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A0"/>
    <w:rsid w:val="00091C0C"/>
    <w:rsid w:val="000A48A0"/>
    <w:rsid w:val="000D4D7A"/>
    <w:rsid w:val="0040541D"/>
    <w:rsid w:val="00666D65"/>
    <w:rsid w:val="00E8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A48A0"/>
    <w:rPr>
      <w:color w:val="808080"/>
    </w:rPr>
  </w:style>
  <w:style w:type="paragraph" w:customStyle="1" w:styleId="AB2FCCD7FE3C4D42ABBCFF46BED44AD2">
    <w:name w:val="AB2FCCD7FE3C4D42ABBCFF46BED44AD2"/>
    <w:rsid w:val="000A48A0"/>
  </w:style>
  <w:style w:type="paragraph" w:customStyle="1" w:styleId="A944847B42E60C43B45DE81CAAFB14D1">
    <w:name w:val="A944847B42E60C43B45DE81CAAFB14D1"/>
    <w:rsid w:val="000A48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Michael Kazenwadel</cp:lastModifiedBy>
  <cp:revision>2</cp:revision>
  <dcterms:created xsi:type="dcterms:W3CDTF">2018-10-29T13:17:00Z</dcterms:created>
  <dcterms:modified xsi:type="dcterms:W3CDTF">2018-10-29T13:17:00Z</dcterms:modified>
</cp:coreProperties>
</file>